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8A4" w:rsidRDefault="006758A4" w:rsidP="005F5F61">
      <w:pPr>
        <w:jc w:val="center"/>
        <w:rPr>
          <w:rStyle w:val="a3"/>
        </w:rPr>
      </w:pPr>
      <w:r>
        <w:rPr>
          <w:sz w:val="24"/>
          <w:szCs w:val="24"/>
        </w:rPr>
        <w:t xml:space="preserve">                                      </w:t>
      </w:r>
      <w:bookmarkStart w:id="0" w:name="_GoBack"/>
      <w:bookmarkEnd w:id="0"/>
    </w:p>
    <w:p w:rsidR="001A54C1" w:rsidRPr="00797B25" w:rsidRDefault="001A54C1" w:rsidP="00797B25">
      <w:pPr>
        <w:spacing w:before="100" w:beforeAutospacing="1" w:after="100" w:afterAutospacing="1" w:line="360" w:lineRule="auto"/>
        <w:jc w:val="center"/>
        <w:rPr>
          <w:b/>
        </w:rPr>
      </w:pPr>
      <w:r w:rsidRPr="00797B25">
        <w:rPr>
          <w:rStyle w:val="a3"/>
        </w:rPr>
        <w:t>Годовой календарный учебный график</w:t>
      </w:r>
      <w:r w:rsidRPr="00797B25">
        <w:t xml:space="preserve"> </w:t>
      </w:r>
      <w:r w:rsidR="00D37DCD">
        <w:rPr>
          <w:b/>
        </w:rPr>
        <w:t>на 2021 -2022</w:t>
      </w:r>
      <w:r w:rsidR="00797B25" w:rsidRPr="00797B25">
        <w:rPr>
          <w:b/>
        </w:rPr>
        <w:t xml:space="preserve"> </w:t>
      </w:r>
      <w:proofErr w:type="spellStart"/>
      <w:r w:rsidR="00797B25" w:rsidRPr="00797B25">
        <w:rPr>
          <w:b/>
        </w:rPr>
        <w:t>уч</w:t>
      </w:r>
      <w:proofErr w:type="gramStart"/>
      <w:r w:rsidR="00797B25" w:rsidRPr="00797B25">
        <w:rPr>
          <w:b/>
        </w:rPr>
        <w:t>.г</w:t>
      </w:r>
      <w:proofErr w:type="gramEnd"/>
      <w:r w:rsidR="00797B25" w:rsidRPr="00797B25">
        <w:rPr>
          <w:b/>
        </w:rPr>
        <w:t>од</w:t>
      </w:r>
      <w:proofErr w:type="spellEnd"/>
    </w:p>
    <w:p w:rsidR="001A54C1" w:rsidRPr="00797B25" w:rsidRDefault="001A54C1" w:rsidP="00797B25">
      <w:pPr>
        <w:spacing w:line="360" w:lineRule="auto"/>
        <w:jc w:val="center"/>
        <w:outlineLvl w:val="0"/>
        <w:rPr>
          <w:b/>
        </w:rPr>
      </w:pPr>
      <w:r w:rsidRPr="00797B25">
        <w:rPr>
          <w:b/>
        </w:rPr>
        <w:t>Муниципальное автономное дошкольное образовательное учреждение</w:t>
      </w:r>
    </w:p>
    <w:p w:rsidR="001A54C1" w:rsidRPr="00797B25" w:rsidRDefault="001A54C1" w:rsidP="00797B25">
      <w:pPr>
        <w:spacing w:line="360" w:lineRule="auto"/>
        <w:jc w:val="center"/>
        <w:rPr>
          <w:b/>
        </w:rPr>
      </w:pPr>
      <w:r w:rsidRPr="00797B25">
        <w:rPr>
          <w:b/>
        </w:rPr>
        <w:t>«Детский сад №42 комбинированного вида»</w:t>
      </w:r>
    </w:p>
    <w:tbl>
      <w:tblPr>
        <w:tblpPr w:leftFromText="180" w:rightFromText="180" w:vertAnchor="text" w:horzAnchor="margin" w:tblpXSpec="center" w:tblpY="415"/>
        <w:tblW w:w="106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5"/>
        <w:gridCol w:w="1787"/>
        <w:gridCol w:w="1808"/>
        <w:gridCol w:w="1800"/>
        <w:gridCol w:w="1551"/>
        <w:gridCol w:w="1701"/>
      </w:tblGrid>
      <w:tr w:rsidR="001A54C1" w:rsidRPr="00F3766E" w:rsidTr="007128CE">
        <w:trPr>
          <w:trHeight w:val="226"/>
        </w:trPr>
        <w:tc>
          <w:tcPr>
            <w:tcW w:w="2015" w:type="dxa"/>
            <w:vMerge w:val="restart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rFonts w:eastAsia="Liberation Serif"/>
                <w:b/>
                <w:sz w:val="24"/>
                <w:szCs w:val="24"/>
              </w:rPr>
              <w:t> </w:t>
            </w:r>
            <w:r w:rsidRPr="00797B25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860" w:type="dxa"/>
            <w:gridSpan w:val="4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                                       Группы </w:t>
            </w:r>
          </w:p>
        </w:tc>
      </w:tr>
      <w:tr w:rsidR="001A54C1" w:rsidRPr="00F3766E" w:rsidTr="007128CE">
        <w:trPr>
          <w:trHeight w:val="120"/>
        </w:trPr>
        <w:tc>
          <w:tcPr>
            <w:tcW w:w="2015" w:type="dxa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  <w:vAlign w:val="center"/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C95877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Группа </w:t>
            </w:r>
            <w:r w:rsidR="008D6B9D">
              <w:rPr>
                <w:b/>
                <w:sz w:val="24"/>
                <w:szCs w:val="24"/>
              </w:rPr>
              <w:t>ясельная</w:t>
            </w:r>
          </w:p>
          <w:p w:rsidR="001A54C1" w:rsidRPr="00797B25" w:rsidRDefault="00C95877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(</w:t>
            </w:r>
            <w:r w:rsidR="001A54C1" w:rsidRPr="00797B25">
              <w:rPr>
                <w:b/>
                <w:sz w:val="24"/>
                <w:szCs w:val="24"/>
              </w:rPr>
              <w:t>2-3 года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  <w:lang w:val="en-US"/>
              </w:rPr>
              <w:t>II</w:t>
            </w:r>
            <w:r w:rsidRPr="00797B25">
              <w:rPr>
                <w:b/>
                <w:sz w:val="24"/>
                <w:szCs w:val="24"/>
              </w:rPr>
              <w:t xml:space="preserve"> младшая группа   </w:t>
            </w:r>
          </w:p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 (3 - 4   года) 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Средняя группа </w:t>
            </w:r>
          </w:p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  (4-5 лет) 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Старшая группа   </w:t>
            </w:r>
          </w:p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  (5-6 лет) 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>Подготовительная группа</w:t>
            </w:r>
          </w:p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>(6-7лет)</w:t>
            </w:r>
          </w:p>
        </w:tc>
      </w:tr>
      <w:tr w:rsidR="001A54C1" w:rsidRPr="00F3766E" w:rsidTr="007128CE">
        <w:trPr>
          <w:trHeight w:val="916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>Количество   групп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  <w:vAlign w:val="center"/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  <w:p w:rsidR="001A54C1" w:rsidRPr="00F3766E" w:rsidRDefault="006758A4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  <w:vAlign w:val="center"/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 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napToGrid w:val="0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 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napToGrid w:val="0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 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A54C1" w:rsidRPr="00F3766E" w:rsidTr="007128CE">
        <w:trPr>
          <w:trHeight w:val="690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Сроки начала образовательной деятельности 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A54C1" w:rsidRPr="00F3766E">
              <w:rPr>
                <w:sz w:val="24"/>
                <w:szCs w:val="24"/>
              </w:rPr>
              <w:t xml:space="preserve"> сентября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1A54C1" w:rsidRPr="00F3766E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A54C1" w:rsidRPr="00F3766E">
              <w:rPr>
                <w:sz w:val="24"/>
                <w:szCs w:val="24"/>
              </w:rPr>
              <w:t xml:space="preserve"> сентября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1A54C1" w:rsidRPr="00F3766E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A54C1" w:rsidRPr="00F3766E">
              <w:rPr>
                <w:sz w:val="24"/>
                <w:szCs w:val="24"/>
              </w:rPr>
              <w:t xml:space="preserve"> сентября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1A54C1" w:rsidRPr="00F3766E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A54C1" w:rsidRPr="00F3766E">
              <w:rPr>
                <w:sz w:val="24"/>
                <w:szCs w:val="24"/>
              </w:rPr>
              <w:t xml:space="preserve"> сентября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1A54C1" w:rsidRPr="00F3766E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A54C1" w:rsidRPr="00F3766E">
              <w:rPr>
                <w:sz w:val="24"/>
                <w:szCs w:val="24"/>
              </w:rPr>
              <w:t xml:space="preserve"> сентября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1A54C1" w:rsidRPr="00F3766E">
              <w:rPr>
                <w:sz w:val="24"/>
                <w:szCs w:val="24"/>
              </w:rPr>
              <w:t xml:space="preserve"> года </w:t>
            </w:r>
          </w:p>
        </w:tc>
      </w:tr>
      <w:tr w:rsidR="001A54C1" w:rsidRPr="00F3766E" w:rsidTr="007128CE">
        <w:trPr>
          <w:trHeight w:val="690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Сроки окончания образовательной деятельности  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31 мая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  <w:r w:rsidR="001A54C1" w:rsidRPr="00F3766E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 31мая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  <w:r w:rsidR="001A54C1" w:rsidRPr="00F3766E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31 мая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  <w:r w:rsidR="001A54C1" w:rsidRPr="00F3766E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31мая </w:t>
            </w: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20</w:t>
            </w:r>
            <w:r w:rsidR="008D6B9D">
              <w:rPr>
                <w:sz w:val="24"/>
                <w:szCs w:val="24"/>
              </w:rPr>
              <w:t>22</w:t>
            </w:r>
            <w:r w:rsidRPr="00F3766E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31мая </w:t>
            </w:r>
          </w:p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  <w:r w:rsidR="001A54C1">
              <w:rPr>
                <w:sz w:val="24"/>
                <w:szCs w:val="24"/>
              </w:rPr>
              <w:t xml:space="preserve"> </w:t>
            </w:r>
            <w:r w:rsidR="001A54C1" w:rsidRPr="00F3766E">
              <w:rPr>
                <w:sz w:val="24"/>
                <w:szCs w:val="24"/>
              </w:rPr>
              <w:t xml:space="preserve">года </w:t>
            </w:r>
          </w:p>
        </w:tc>
      </w:tr>
      <w:tr w:rsidR="001A54C1" w:rsidRPr="00F3766E" w:rsidTr="007128CE">
        <w:trPr>
          <w:trHeight w:val="984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 xml:space="preserve">Продолжительность   учебной недели 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right w:val="thickThinLargeGap" w:sz="6" w:space="0" w:color="C0C0C0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5 дней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 </w:t>
            </w: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5 дней 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5 дней 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thickThinLargeGap" w:sz="6" w:space="0" w:color="C0C0C0"/>
              <w:right w:val="nil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 </w:t>
            </w: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5 дней 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 </w:t>
            </w:r>
          </w:p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5 дней </w:t>
            </w:r>
          </w:p>
        </w:tc>
      </w:tr>
      <w:tr w:rsidR="001A54C1" w:rsidRPr="00F3766E" w:rsidTr="007128CE">
        <w:trPr>
          <w:trHeight w:val="928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>Продолжительность занятий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Pr="00F3766E" w:rsidRDefault="00920047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797B25">
              <w:rPr>
                <w:sz w:val="24"/>
                <w:szCs w:val="24"/>
              </w:rPr>
              <w:t xml:space="preserve"> минут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15 минут 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20 минут 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25 минут 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30 минут </w:t>
            </w:r>
          </w:p>
        </w:tc>
      </w:tr>
      <w:tr w:rsidR="001A54C1" w:rsidRPr="00F3766E" w:rsidTr="007128CE">
        <w:trPr>
          <w:trHeight w:val="916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7B2718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7B2718">
              <w:rPr>
                <w:sz w:val="24"/>
                <w:szCs w:val="24"/>
              </w:rPr>
              <w:t>1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2</w:t>
            </w:r>
          </w:p>
        </w:tc>
      </w:tr>
      <w:tr w:rsidR="001A54C1" w:rsidRPr="00F3766E" w:rsidTr="007128CE">
        <w:trPr>
          <w:trHeight w:val="916"/>
        </w:trPr>
        <w:tc>
          <w:tcPr>
            <w:tcW w:w="201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nil"/>
            </w:tcBorders>
          </w:tcPr>
          <w:p w:rsidR="001A54C1" w:rsidRPr="00797B25" w:rsidRDefault="001A54C1" w:rsidP="007128CE">
            <w:pPr>
              <w:spacing w:before="100" w:beforeAutospacing="1" w:after="100" w:afterAutospacing="1"/>
              <w:jc w:val="both"/>
              <w:rPr>
                <w:b/>
                <w:sz w:val="24"/>
                <w:szCs w:val="24"/>
              </w:rPr>
            </w:pPr>
            <w:r w:rsidRPr="00797B25">
              <w:rPr>
                <w:b/>
                <w:sz w:val="24"/>
                <w:szCs w:val="24"/>
              </w:rPr>
              <w:t>Время проведение кружка</w:t>
            </w:r>
          </w:p>
        </w:tc>
        <w:tc>
          <w:tcPr>
            <w:tcW w:w="178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1A54C1" w:rsidRPr="00F3766E" w:rsidRDefault="008D6B9D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вторая половина дня</w:t>
            </w:r>
          </w:p>
        </w:tc>
        <w:tc>
          <w:tcPr>
            <w:tcW w:w="18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 xml:space="preserve"> вторая половина дня</w:t>
            </w:r>
          </w:p>
        </w:tc>
        <w:tc>
          <w:tcPr>
            <w:tcW w:w="1800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вторая половина дня</w:t>
            </w:r>
          </w:p>
        </w:tc>
        <w:tc>
          <w:tcPr>
            <w:tcW w:w="1551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вторая половина дня</w:t>
            </w:r>
          </w:p>
        </w:tc>
        <w:tc>
          <w:tcPr>
            <w:tcW w:w="1701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single" w:sz="4" w:space="0" w:color="auto"/>
            </w:tcBorders>
          </w:tcPr>
          <w:p w:rsidR="001A54C1" w:rsidRPr="00F3766E" w:rsidRDefault="001A54C1" w:rsidP="007128CE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3766E">
              <w:rPr>
                <w:sz w:val="24"/>
                <w:szCs w:val="24"/>
              </w:rPr>
              <w:t>вторая половина дня</w:t>
            </w:r>
          </w:p>
        </w:tc>
      </w:tr>
    </w:tbl>
    <w:p w:rsidR="001A54C1" w:rsidRDefault="001A54C1" w:rsidP="001A54C1">
      <w:pPr>
        <w:spacing w:before="100" w:beforeAutospacing="1" w:after="100" w:afterAutospacing="1"/>
        <w:ind w:left="1416" w:firstLine="708"/>
        <w:rPr>
          <w:b/>
        </w:rPr>
      </w:pPr>
      <w:r>
        <w:rPr>
          <w:b/>
        </w:rPr>
        <w:t xml:space="preserve">                  </w:t>
      </w:r>
    </w:p>
    <w:p w:rsidR="001A54C1" w:rsidRDefault="001A54C1" w:rsidP="001A54C1">
      <w:pPr>
        <w:spacing w:before="100" w:beforeAutospacing="1" w:after="100" w:afterAutospacing="1"/>
        <w:ind w:left="1416" w:firstLine="708"/>
        <w:rPr>
          <w:b/>
        </w:rPr>
      </w:pPr>
    </w:p>
    <w:p w:rsidR="001A54C1" w:rsidRDefault="001A54C1" w:rsidP="001A54C1">
      <w:pPr>
        <w:spacing w:before="100" w:beforeAutospacing="1" w:after="100" w:afterAutospacing="1"/>
        <w:ind w:left="1416" w:firstLine="708"/>
        <w:rPr>
          <w:b/>
        </w:rPr>
      </w:pPr>
    </w:p>
    <w:p w:rsidR="00DA455C" w:rsidRDefault="00DA455C"/>
    <w:sectPr w:rsidR="00DA455C" w:rsidSect="00593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24CA"/>
    <w:rsid w:val="00113F65"/>
    <w:rsid w:val="001A54C1"/>
    <w:rsid w:val="005938E6"/>
    <w:rsid w:val="005F5F61"/>
    <w:rsid w:val="006758A4"/>
    <w:rsid w:val="00797B25"/>
    <w:rsid w:val="008D6B9D"/>
    <w:rsid w:val="00920047"/>
    <w:rsid w:val="009324CA"/>
    <w:rsid w:val="00C95877"/>
    <w:rsid w:val="00D37DCD"/>
    <w:rsid w:val="00DA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4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54C1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4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54C1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54EB6-8D97-4266-BA09-FF3E8FD2A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Леван</dc:creator>
  <cp:keywords/>
  <dc:description/>
  <cp:lastModifiedBy>роман</cp:lastModifiedBy>
  <cp:revision>9</cp:revision>
  <cp:lastPrinted>2021-09-01T07:47:00Z</cp:lastPrinted>
  <dcterms:created xsi:type="dcterms:W3CDTF">2016-01-05T12:09:00Z</dcterms:created>
  <dcterms:modified xsi:type="dcterms:W3CDTF">2022-05-14T16:19:00Z</dcterms:modified>
</cp:coreProperties>
</file>